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7BC" w:rsidRDefault="004517BC" w:rsidP="0002370A">
      <w:pPr>
        <w:spacing w:line="276" w:lineRule="auto"/>
        <w:contextualSpacing/>
        <w:jc w:val="both"/>
        <w:rPr>
          <w:rFonts w:ascii="Calibri Light" w:hAnsi="Calibri Light" w:cs="Calibri Light"/>
          <w:b/>
        </w:rPr>
      </w:pPr>
    </w:p>
    <w:p w:rsidR="00FB2A55" w:rsidRPr="00C96BFF" w:rsidRDefault="00FB2A55" w:rsidP="00FB2A55">
      <w:pPr>
        <w:spacing w:line="276" w:lineRule="auto"/>
        <w:ind w:left="-284"/>
        <w:contextualSpacing/>
        <w:jc w:val="both"/>
        <w:rPr>
          <w:rFonts w:ascii="Calibri Light" w:hAnsi="Calibri Light" w:cs="Calibri Light"/>
          <w:b/>
        </w:rPr>
      </w:pPr>
      <w:r w:rsidRPr="00C96BFF">
        <w:rPr>
          <w:rFonts w:ascii="Calibri Light" w:hAnsi="Calibri Light" w:cs="Calibri Light"/>
          <w:b/>
        </w:rPr>
        <w:t>CC. REGIDORAS Y REGIDORES</w:t>
      </w:r>
    </w:p>
    <w:p w:rsidR="00FB2A55" w:rsidRPr="00C96BFF" w:rsidRDefault="00FB2A55" w:rsidP="00FB2A55">
      <w:pPr>
        <w:spacing w:line="276" w:lineRule="auto"/>
        <w:ind w:left="-284"/>
        <w:contextualSpacing/>
        <w:jc w:val="both"/>
        <w:rPr>
          <w:rFonts w:ascii="Calibri Light" w:hAnsi="Calibri Light" w:cs="Calibri Light"/>
        </w:rPr>
      </w:pPr>
      <w:r w:rsidRPr="00C96BFF">
        <w:rPr>
          <w:rFonts w:ascii="Calibri Light" w:hAnsi="Calibri Light" w:cs="Calibri Light"/>
          <w:b/>
        </w:rPr>
        <w:t>PRESENTES</w:t>
      </w:r>
      <w:r w:rsidRPr="00C96BFF">
        <w:rPr>
          <w:rFonts w:ascii="Calibri Light" w:hAnsi="Calibri Light" w:cs="Calibri Light"/>
        </w:rPr>
        <w:t xml:space="preserve"> </w:t>
      </w:r>
      <w:r w:rsidRPr="00C96BFF">
        <w:rPr>
          <w:rFonts w:ascii="Calibri Light" w:hAnsi="Calibri Light" w:cs="Calibri Light"/>
        </w:rPr>
        <w:tab/>
      </w:r>
    </w:p>
    <w:p w:rsidR="00FB2A55" w:rsidRPr="00C96BFF" w:rsidRDefault="00FB2A55" w:rsidP="00FB2A55">
      <w:pPr>
        <w:spacing w:line="276" w:lineRule="auto"/>
        <w:ind w:left="-284" w:right="-234"/>
        <w:jc w:val="both"/>
        <w:rPr>
          <w:rFonts w:ascii="Calibri Light" w:hAnsi="Calibri Light" w:cs="Calibri Light"/>
        </w:rPr>
      </w:pPr>
      <w:r w:rsidRPr="00C96BFF">
        <w:rPr>
          <w:rFonts w:ascii="Calibri Light" w:hAnsi="Calibri Light" w:cs="Calibri Light"/>
        </w:rPr>
        <w:t xml:space="preserve">CON FUNDAMENTO EN LO DISPUESTO POR EL ARTÍCULO 47 FRACCIÓN III, DE LA LEY DEL GOBIERNO Y LA ADMINISTRACIÓN PÚBLICA MUNICIPAL DEL ESTADO DE JALISCO, POR ESTE CONDUCTO SE CONVOCA A </w:t>
      </w:r>
      <w:r w:rsidRPr="00C96BFF">
        <w:rPr>
          <w:rFonts w:ascii="Calibri Light" w:hAnsi="Calibri Light" w:cs="Calibri Light"/>
          <w:b/>
        </w:rPr>
        <w:t>SESIÓN</w:t>
      </w:r>
      <w:r w:rsidR="00E13358">
        <w:rPr>
          <w:rFonts w:ascii="Calibri Light" w:hAnsi="Calibri Light" w:cs="Calibri Light"/>
          <w:b/>
        </w:rPr>
        <w:t xml:space="preserve"> ORDINARIA DE AYUNTAMIENTO NO.05</w:t>
      </w:r>
      <w:r w:rsidRPr="00C96BFF">
        <w:rPr>
          <w:rFonts w:ascii="Calibri Light" w:hAnsi="Calibri Light" w:cs="Calibri Light"/>
        </w:rPr>
        <w:t>,</w:t>
      </w:r>
      <w:r w:rsidRPr="00C96BFF">
        <w:rPr>
          <w:rFonts w:ascii="Calibri Light" w:hAnsi="Calibri Light" w:cs="Calibri Light"/>
          <w:b/>
        </w:rPr>
        <w:t xml:space="preserve"> </w:t>
      </w:r>
      <w:r w:rsidR="00E13358">
        <w:rPr>
          <w:rFonts w:ascii="Calibri Light" w:hAnsi="Calibri Light" w:cs="Calibri Light"/>
        </w:rPr>
        <w:t>A CELEBRARSE EL DÍA LUNES 24</w:t>
      </w:r>
      <w:r w:rsidR="00B0638B" w:rsidRPr="00C96BFF">
        <w:rPr>
          <w:rFonts w:ascii="Calibri Light" w:hAnsi="Calibri Light" w:cs="Calibri Light"/>
        </w:rPr>
        <w:t xml:space="preserve"> VEIN</w:t>
      </w:r>
      <w:r w:rsidR="00E13358">
        <w:rPr>
          <w:rFonts w:ascii="Calibri Light" w:hAnsi="Calibri Light" w:cs="Calibri Light"/>
        </w:rPr>
        <w:t>TICUATRO DE FEBRERO</w:t>
      </w:r>
      <w:r w:rsidRPr="00C96BFF">
        <w:rPr>
          <w:rFonts w:ascii="Calibri Light" w:hAnsi="Calibri Light" w:cs="Calibri Light"/>
        </w:rPr>
        <w:t xml:space="preserve"> DEL AÑO 202</w:t>
      </w:r>
      <w:r w:rsidR="004A201D">
        <w:rPr>
          <w:rFonts w:ascii="Calibri Light" w:hAnsi="Calibri Light" w:cs="Calibri Light"/>
        </w:rPr>
        <w:t>5 DOS MIL VEINTICINCO, A LAS 12:30 DOCE</w:t>
      </w:r>
      <w:r w:rsidR="00861E69" w:rsidRPr="00C96BFF">
        <w:rPr>
          <w:rFonts w:ascii="Calibri Light" w:hAnsi="Calibri Light" w:cs="Calibri Light"/>
        </w:rPr>
        <w:t xml:space="preserve"> HORAS</w:t>
      </w:r>
      <w:r w:rsidR="004A201D">
        <w:rPr>
          <w:rFonts w:ascii="Calibri Light" w:hAnsi="Calibri Light" w:cs="Calibri Light"/>
        </w:rPr>
        <w:t xml:space="preserve"> CON TREINTA MINUTOS</w:t>
      </w:r>
      <w:r w:rsidRPr="00C96BFF">
        <w:rPr>
          <w:rFonts w:ascii="Calibri Light" w:hAnsi="Calibri Light" w:cs="Calibri Light"/>
        </w:rPr>
        <w:t>, EN LA SALA DE AYUNTAMIENTO, UBICADA EN LA PLANTA ALTA DEL PALACIO DE GOBIERNO MUNICIPAL, MISMA QUE SE DESARROLLARÁ BAJO EL SIGUIENTE:</w:t>
      </w:r>
    </w:p>
    <w:p w:rsidR="0009265A" w:rsidRPr="00C96BFF" w:rsidRDefault="0009265A" w:rsidP="00EC3C63">
      <w:pPr>
        <w:tabs>
          <w:tab w:val="center" w:pos="4419"/>
          <w:tab w:val="left" w:pos="6058"/>
        </w:tabs>
        <w:rPr>
          <w:rFonts w:ascii="Calibri Light" w:hAnsi="Calibri Light" w:cs="Calibri Light"/>
          <w:b/>
        </w:rPr>
      </w:pPr>
    </w:p>
    <w:p w:rsidR="00FB2A55" w:rsidRPr="00C96BFF" w:rsidRDefault="00FB2A55" w:rsidP="00FB2A55">
      <w:pPr>
        <w:tabs>
          <w:tab w:val="center" w:pos="4419"/>
          <w:tab w:val="left" w:pos="6058"/>
        </w:tabs>
        <w:jc w:val="center"/>
        <w:rPr>
          <w:rFonts w:ascii="Calibri Light" w:hAnsi="Calibri Light" w:cs="Calibri Light"/>
          <w:b/>
        </w:rPr>
      </w:pPr>
      <w:r w:rsidRPr="00C96BFF">
        <w:rPr>
          <w:rFonts w:ascii="Calibri Light" w:hAnsi="Calibri Light" w:cs="Calibri Light"/>
          <w:b/>
        </w:rPr>
        <w:t>ORDEN DEL DÍA:</w:t>
      </w:r>
    </w:p>
    <w:p w:rsidR="00FB2A55" w:rsidRPr="00C96BFF" w:rsidRDefault="00FB2A55" w:rsidP="00FB2A55">
      <w:pPr>
        <w:tabs>
          <w:tab w:val="center" w:pos="4419"/>
          <w:tab w:val="left" w:pos="6058"/>
        </w:tabs>
        <w:jc w:val="both"/>
        <w:rPr>
          <w:rFonts w:ascii="Calibri Light" w:hAnsi="Calibri Light" w:cs="Calibri Light"/>
          <w:b/>
        </w:rPr>
      </w:pPr>
    </w:p>
    <w:p w:rsidR="00FB2A55" w:rsidRPr="00C96BFF" w:rsidRDefault="00FB2A55" w:rsidP="00FB2A55">
      <w:pPr>
        <w:pStyle w:val="Prrafodelista"/>
        <w:numPr>
          <w:ilvl w:val="0"/>
          <w:numId w:val="1"/>
        </w:numPr>
        <w:tabs>
          <w:tab w:val="center" w:pos="4419"/>
          <w:tab w:val="left" w:pos="6058"/>
        </w:tabs>
        <w:ind w:left="426"/>
        <w:jc w:val="both"/>
        <w:rPr>
          <w:rFonts w:ascii="Calibri Light" w:hAnsi="Calibri Light" w:cs="Calibri Light"/>
          <w:b/>
        </w:rPr>
      </w:pPr>
      <w:r w:rsidRPr="00C96BFF">
        <w:rPr>
          <w:rFonts w:ascii="Calibri Light" w:hAnsi="Calibri Light" w:cs="Calibri Light"/>
          <w:b/>
        </w:rPr>
        <w:t>LISTA DE ASISTENCIA, VERIFICACIÓN DE QUÓRUM E INSTALACIÓN DE LA SESIÓN.</w:t>
      </w:r>
    </w:p>
    <w:p w:rsidR="00FB2A55" w:rsidRPr="00C96BFF" w:rsidRDefault="00FB2A55" w:rsidP="00FB2A55">
      <w:pPr>
        <w:tabs>
          <w:tab w:val="center" w:pos="4419"/>
          <w:tab w:val="left" w:pos="6058"/>
        </w:tabs>
        <w:ind w:left="66"/>
        <w:jc w:val="both"/>
        <w:rPr>
          <w:rFonts w:ascii="Calibri Light" w:hAnsi="Calibri Light" w:cs="Calibri Light"/>
          <w:b/>
        </w:rPr>
      </w:pPr>
    </w:p>
    <w:p w:rsidR="00FB2A55" w:rsidRPr="00C96BFF" w:rsidRDefault="00FB2A55" w:rsidP="00FB2A55">
      <w:pPr>
        <w:pStyle w:val="Prrafodelista"/>
        <w:numPr>
          <w:ilvl w:val="0"/>
          <w:numId w:val="1"/>
        </w:numPr>
        <w:tabs>
          <w:tab w:val="center" w:pos="4419"/>
          <w:tab w:val="left" w:pos="6058"/>
        </w:tabs>
        <w:ind w:left="426"/>
        <w:jc w:val="both"/>
        <w:rPr>
          <w:rFonts w:ascii="Calibri Light" w:hAnsi="Calibri Light" w:cs="Calibri Light"/>
          <w:b/>
        </w:rPr>
      </w:pPr>
      <w:r w:rsidRPr="00C96BFF">
        <w:rPr>
          <w:rFonts w:ascii="Calibri Light" w:hAnsi="Calibri Light" w:cs="Calibri Light"/>
          <w:b/>
        </w:rPr>
        <w:t>LECTURA Y APROBACIÓN DEL ORDEN DEL DÍA.</w:t>
      </w:r>
    </w:p>
    <w:p w:rsidR="00FB2A55" w:rsidRPr="00C96BFF" w:rsidRDefault="00FB2A55" w:rsidP="00FB2A55">
      <w:pPr>
        <w:pStyle w:val="Prrafodelista"/>
        <w:rPr>
          <w:rFonts w:ascii="Calibri Light" w:hAnsi="Calibri Light" w:cs="Calibri Light"/>
          <w:b/>
        </w:rPr>
      </w:pPr>
    </w:p>
    <w:p w:rsidR="00AB4E7A" w:rsidRDefault="000B5DC3" w:rsidP="00AB4E7A">
      <w:pPr>
        <w:pStyle w:val="Prrafodelista"/>
        <w:numPr>
          <w:ilvl w:val="0"/>
          <w:numId w:val="1"/>
        </w:numPr>
        <w:tabs>
          <w:tab w:val="center" w:pos="4419"/>
          <w:tab w:val="left" w:pos="6058"/>
        </w:tabs>
        <w:ind w:left="426"/>
        <w:jc w:val="both"/>
        <w:rPr>
          <w:rFonts w:ascii="Calibri Light" w:hAnsi="Calibri Light" w:cs="Calibri Light"/>
          <w:b/>
        </w:rPr>
      </w:pPr>
      <w:r>
        <w:rPr>
          <w:rFonts w:ascii="Calibri Light" w:hAnsi="Calibri Light" w:cs="Calibri Light"/>
          <w:b/>
        </w:rPr>
        <w:t>APROBACIÓN DE ACTAS DE AYUNT</w:t>
      </w:r>
      <w:r w:rsidR="00D93640">
        <w:rPr>
          <w:rFonts w:ascii="Calibri Light" w:hAnsi="Calibri Light" w:cs="Calibri Light"/>
          <w:b/>
        </w:rPr>
        <w:t>AMIENTO EXTRAORDINARIAS NO. 13</w:t>
      </w:r>
      <w:r>
        <w:rPr>
          <w:rFonts w:ascii="Calibri Light" w:hAnsi="Calibri Light" w:cs="Calibri Light"/>
          <w:b/>
        </w:rPr>
        <w:t xml:space="preserve">, </w:t>
      </w:r>
      <w:r w:rsidR="00D93640">
        <w:rPr>
          <w:rFonts w:ascii="Calibri Light" w:hAnsi="Calibri Light" w:cs="Calibri Light"/>
          <w:b/>
        </w:rPr>
        <w:t>NO. 14</w:t>
      </w:r>
      <w:r>
        <w:rPr>
          <w:rFonts w:ascii="Calibri Light" w:hAnsi="Calibri Light" w:cs="Calibri Light"/>
          <w:b/>
        </w:rPr>
        <w:t xml:space="preserve">, </w:t>
      </w:r>
      <w:r w:rsidR="00D93640">
        <w:rPr>
          <w:rFonts w:ascii="Calibri Light" w:hAnsi="Calibri Light" w:cs="Calibri Light"/>
          <w:b/>
        </w:rPr>
        <w:t>Y NO. 16</w:t>
      </w:r>
      <w:r>
        <w:rPr>
          <w:rFonts w:ascii="Calibri Light" w:hAnsi="Calibri Light" w:cs="Calibri Light"/>
          <w:b/>
        </w:rPr>
        <w:t xml:space="preserve">; </w:t>
      </w:r>
      <w:r w:rsidR="00D93640">
        <w:rPr>
          <w:rFonts w:ascii="Calibri Light" w:hAnsi="Calibri Light" w:cs="Calibri Light"/>
          <w:b/>
        </w:rPr>
        <w:t>ORDINARIA NO. 04 Y SOLEMNE NO. 05</w:t>
      </w:r>
      <w:r w:rsidR="00DF1B0D">
        <w:rPr>
          <w:rFonts w:ascii="Calibri Light" w:hAnsi="Calibri Light" w:cs="Calibri Light"/>
          <w:b/>
        </w:rPr>
        <w:t>.</w:t>
      </w:r>
    </w:p>
    <w:p w:rsidR="00AB4E7A" w:rsidRPr="00AB4E7A" w:rsidRDefault="00AB4E7A" w:rsidP="00AB4E7A">
      <w:pPr>
        <w:pStyle w:val="Prrafodelista"/>
        <w:rPr>
          <w:rFonts w:ascii="Calibri Light" w:hAnsi="Calibri Light" w:cs="Calibri Light"/>
          <w:b/>
        </w:rPr>
      </w:pPr>
    </w:p>
    <w:p w:rsidR="00AB4E7A" w:rsidRDefault="00AB4E7A" w:rsidP="00AB4E7A">
      <w:pPr>
        <w:pStyle w:val="Prrafodelista"/>
        <w:numPr>
          <w:ilvl w:val="0"/>
          <w:numId w:val="1"/>
        </w:numPr>
        <w:tabs>
          <w:tab w:val="center" w:pos="4419"/>
          <w:tab w:val="left" w:pos="6058"/>
        </w:tabs>
        <w:ind w:left="426"/>
        <w:jc w:val="both"/>
        <w:rPr>
          <w:rFonts w:ascii="Calibri Light" w:hAnsi="Calibri Light" w:cs="Calibri Light"/>
          <w:b/>
        </w:rPr>
      </w:pPr>
      <w:r w:rsidRPr="00AB4E7A">
        <w:rPr>
          <w:rFonts w:ascii="Calibri Light" w:hAnsi="Calibri Light" w:cs="Calibri Light"/>
          <w:b/>
        </w:rPr>
        <w:t>INICIATIVA DE ACUERDO ECONÓMICO QUE PROPONE AUTORIZAR LA FIRMA DE CONVENIO DE COLABORACIÓN ADMINISTRATIVA EN MATERIA DE INTERCAMBIO DE INFORMACIÓN FISCAL,</w:t>
      </w:r>
      <w:bookmarkStart w:id="0" w:name="_GoBack"/>
      <w:bookmarkEnd w:id="0"/>
      <w:r w:rsidRPr="00AB4E7A">
        <w:rPr>
          <w:rFonts w:ascii="Calibri Light" w:hAnsi="Calibri Light" w:cs="Calibri Light"/>
          <w:b/>
        </w:rPr>
        <w:t xml:space="preserve"> QUE CELEBRAN, POR UNA PARTE, EL GOBIERNO DEL ESTADO DE JALISCO POR CONDUCTO DE LA SECRETARÍA DE LA HACIENDA PÚBLICA Y EL MUNICIPIO DE ZAPOTLÁN EL GRANDE, JALISCO</w:t>
      </w:r>
      <w:r w:rsidR="003F507A">
        <w:rPr>
          <w:rFonts w:ascii="Calibri Light" w:hAnsi="Calibri Light" w:cs="Calibri Light"/>
          <w:b/>
        </w:rPr>
        <w:t xml:space="preserve">. </w:t>
      </w:r>
      <w:r w:rsidR="003F507A" w:rsidRPr="002C205D">
        <w:rPr>
          <w:rFonts w:ascii="Calibri Light" w:hAnsi="Calibri Light" w:cs="Calibri Light"/>
          <w:i/>
        </w:rPr>
        <w:t>Motiva la C. Síndica Municipal Claudia Margarita Robles Gómez</w:t>
      </w:r>
      <w:r w:rsidR="003F507A" w:rsidRPr="002974F4">
        <w:rPr>
          <w:rFonts w:ascii="Calibri Light" w:hAnsi="Calibri Light" w:cs="Calibri Light"/>
        </w:rPr>
        <w:t>.</w:t>
      </w:r>
      <w:r w:rsidR="003F507A">
        <w:rPr>
          <w:rFonts w:ascii="Calibri Light" w:hAnsi="Calibri Light" w:cs="Calibri Light"/>
          <w:b/>
        </w:rPr>
        <w:t xml:space="preserve"> </w:t>
      </w:r>
    </w:p>
    <w:p w:rsidR="002974F4" w:rsidRPr="002974F4" w:rsidRDefault="002974F4" w:rsidP="002974F4">
      <w:pPr>
        <w:pStyle w:val="Prrafodelista"/>
        <w:rPr>
          <w:rFonts w:ascii="Calibri Light" w:hAnsi="Calibri Light" w:cs="Calibri Light"/>
          <w:b/>
        </w:rPr>
      </w:pPr>
    </w:p>
    <w:p w:rsidR="00416EDE" w:rsidRPr="00416EDE" w:rsidRDefault="008920FF" w:rsidP="00416EDE">
      <w:pPr>
        <w:pStyle w:val="Prrafodelista"/>
        <w:numPr>
          <w:ilvl w:val="0"/>
          <w:numId w:val="1"/>
        </w:numPr>
        <w:tabs>
          <w:tab w:val="center" w:pos="4419"/>
          <w:tab w:val="left" w:pos="6058"/>
        </w:tabs>
        <w:ind w:left="426"/>
        <w:jc w:val="both"/>
        <w:rPr>
          <w:rFonts w:ascii="Calibri Light" w:hAnsi="Calibri Light" w:cs="Calibri Light"/>
          <w:b/>
        </w:rPr>
      </w:pPr>
      <w:r>
        <w:rPr>
          <w:rFonts w:ascii="Calibri Light" w:hAnsi="Calibri Light" w:cs="Calibri Light"/>
          <w:b/>
        </w:rPr>
        <w:t>INICIATIVA QUE TURNA A COMISIÓN EL ESTUDIO, ANÁLISIS Y DICTAMINACIÓN DE LA CONVOCATORIA PÚBLICA ABIERTA PARA INTEGRAR EL CONSEJO MUNICIPAL DE LA DIVERSIDAD SEXUAL E IDENTIDAD DE GÉNERO DEL MUNICIPIO</w:t>
      </w:r>
      <w:r w:rsidR="0079262F">
        <w:rPr>
          <w:rFonts w:ascii="Calibri Light" w:hAnsi="Calibri Light" w:cs="Calibri Light"/>
          <w:b/>
        </w:rPr>
        <w:t xml:space="preserve"> DE ZAPOTLÁN EL GRANDE, JALISCO, PARA EL PERÍ</w:t>
      </w:r>
      <w:r>
        <w:rPr>
          <w:rFonts w:ascii="Calibri Light" w:hAnsi="Calibri Light" w:cs="Calibri Light"/>
          <w:b/>
        </w:rPr>
        <w:t xml:space="preserve">ODO 2024 – 2027. </w:t>
      </w:r>
      <w:r w:rsidRPr="002C205D">
        <w:rPr>
          <w:rFonts w:ascii="Calibri Light" w:hAnsi="Calibri Light" w:cs="Calibri Light"/>
          <w:i/>
        </w:rPr>
        <w:t>Motiva la C. Regidora Marisol Mendoza Pinto</w:t>
      </w:r>
      <w:r w:rsidRPr="00BF62C1">
        <w:rPr>
          <w:rFonts w:ascii="Calibri Light" w:hAnsi="Calibri Light" w:cs="Calibri Light"/>
        </w:rPr>
        <w:t>.</w:t>
      </w:r>
    </w:p>
    <w:p w:rsidR="00416EDE" w:rsidRPr="00416EDE" w:rsidRDefault="00416EDE" w:rsidP="00416EDE">
      <w:pPr>
        <w:pStyle w:val="Prrafodelista"/>
        <w:rPr>
          <w:rFonts w:ascii="Calibri Light" w:hAnsi="Calibri Light" w:cs="Calibri Light"/>
          <w:b/>
        </w:rPr>
      </w:pPr>
    </w:p>
    <w:p w:rsidR="00A34CB5" w:rsidRPr="00A34CB5" w:rsidRDefault="00416EDE" w:rsidP="00A34CB5">
      <w:pPr>
        <w:pStyle w:val="Prrafodelista"/>
        <w:numPr>
          <w:ilvl w:val="0"/>
          <w:numId w:val="1"/>
        </w:numPr>
        <w:tabs>
          <w:tab w:val="center" w:pos="4419"/>
          <w:tab w:val="left" w:pos="6058"/>
        </w:tabs>
        <w:ind w:left="426"/>
        <w:jc w:val="both"/>
        <w:rPr>
          <w:rFonts w:ascii="Calibri Light" w:hAnsi="Calibri Light" w:cs="Calibri Light"/>
          <w:b/>
        </w:rPr>
      </w:pPr>
      <w:r w:rsidRPr="00416EDE">
        <w:rPr>
          <w:rFonts w:ascii="Calibri Light" w:hAnsi="Calibri Light" w:cs="Calibri Light"/>
          <w:b/>
        </w:rPr>
        <w:t>DICTAMEN CONJUNTO QUE PROPONE A LAS GALARDONADAS A LA</w:t>
      </w:r>
      <w:r w:rsidR="002C205D">
        <w:rPr>
          <w:rFonts w:ascii="Calibri Light" w:hAnsi="Calibri Light" w:cs="Calibri Light"/>
          <w:b/>
        </w:rPr>
        <w:t xml:space="preserve"> PRESEA MARÍA ELENA LARIOS GONZÁ</w:t>
      </w:r>
      <w:r w:rsidR="008F6449">
        <w:rPr>
          <w:rFonts w:ascii="Calibri Light" w:hAnsi="Calibri Light" w:cs="Calibri Light"/>
          <w:b/>
        </w:rPr>
        <w:t>LEZ A ENTREGARSE EN SESIÓ</w:t>
      </w:r>
      <w:r w:rsidRPr="00416EDE">
        <w:rPr>
          <w:rFonts w:ascii="Calibri Light" w:hAnsi="Calibri Light" w:cs="Calibri Light"/>
          <w:b/>
        </w:rPr>
        <w:t>N SOLEMNE DE AYUNTAMIENTO DE FECHA 07 DE MARZO DEL AÑO 2025, EN EL MARCO DEL DÍA INTERNACIONAL DE LA MUJER</w:t>
      </w:r>
      <w:r>
        <w:rPr>
          <w:rFonts w:ascii="Calibri Light" w:hAnsi="Calibri Light" w:cs="Calibri Light"/>
          <w:b/>
        </w:rPr>
        <w:t xml:space="preserve">. </w:t>
      </w:r>
      <w:r w:rsidRPr="00A34CB5">
        <w:rPr>
          <w:rFonts w:ascii="Calibri Light" w:hAnsi="Calibri Light" w:cs="Calibri Light"/>
          <w:i/>
        </w:rPr>
        <w:t>Motiva la C. Regidora Marisol Mendoza Pinto</w:t>
      </w:r>
      <w:r w:rsidRPr="00BF62C1">
        <w:rPr>
          <w:rFonts w:ascii="Calibri Light" w:hAnsi="Calibri Light" w:cs="Calibri Light"/>
        </w:rPr>
        <w:t>.</w:t>
      </w:r>
    </w:p>
    <w:p w:rsidR="00A34CB5" w:rsidRPr="00A34CB5" w:rsidRDefault="00A34CB5" w:rsidP="00A34CB5">
      <w:pPr>
        <w:pStyle w:val="Prrafodelista"/>
        <w:rPr>
          <w:rFonts w:ascii="Calibri Light" w:hAnsi="Calibri Light" w:cs="Calibri Light"/>
          <w:b/>
        </w:rPr>
      </w:pPr>
    </w:p>
    <w:p w:rsidR="00F04F05" w:rsidRDefault="00A34CB5" w:rsidP="00F04F05">
      <w:pPr>
        <w:pStyle w:val="Prrafodelista"/>
        <w:numPr>
          <w:ilvl w:val="0"/>
          <w:numId w:val="1"/>
        </w:numPr>
        <w:tabs>
          <w:tab w:val="center" w:pos="4419"/>
          <w:tab w:val="left" w:pos="6058"/>
        </w:tabs>
        <w:ind w:left="426"/>
        <w:jc w:val="both"/>
        <w:rPr>
          <w:rFonts w:ascii="Calibri Light" w:hAnsi="Calibri Light" w:cs="Calibri Light"/>
          <w:b/>
        </w:rPr>
      </w:pPr>
      <w:r w:rsidRPr="00A34CB5">
        <w:rPr>
          <w:rFonts w:ascii="Calibri Light" w:hAnsi="Calibri Light" w:cs="Calibri Light"/>
          <w:b/>
        </w:rPr>
        <w:t>INICIATIVA DE ACUERDO ECONÓMICO QUE AUTORIZA EL ENCENDIDO DE LUCES DE COLOR AZUL EN LOS EDIFICIOS PÚBLICOS EL DÍA 2 DE ABRIL PARA CONMEMORAR LA CONCIENTIZACIÓN DEL DÍA MUNDIAL DEL AUTISMO</w:t>
      </w:r>
      <w:r>
        <w:rPr>
          <w:rFonts w:ascii="Calibri Light" w:hAnsi="Calibri Light" w:cs="Calibri Light"/>
          <w:b/>
        </w:rPr>
        <w:t xml:space="preserve">. </w:t>
      </w:r>
      <w:r w:rsidRPr="00F04F05">
        <w:rPr>
          <w:rFonts w:ascii="Calibri Light" w:hAnsi="Calibri Light" w:cs="Calibri Light"/>
          <w:i/>
        </w:rPr>
        <w:t>Motiva la C. Regidora María Olga García Ayala</w:t>
      </w:r>
      <w:r w:rsidR="00F04F05" w:rsidRPr="00F04F05">
        <w:rPr>
          <w:rFonts w:ascii="Calibri Light" w:hAnsi="Calibri Light" w:cs="Calibri Light"/>
        </w:rPr>
        <w:t>.</w:t>
      </w:r>
    </w:p>
    <w:p w:rsidR="00F04F05" w:rsidRPr="00F04F05" w:rsidRDefault="00F04F05" w:rsidP="00F04F05">
      <w:pPr>
        <w:pStyle w:val="Prrafodelista"/>
        <w:rPr>
          <w:rFonts w:ascii="Calibri Light" w:hAnsi="Calibri Light" w:cs="Calibri Light"/>
          <w:b/>
        </w:rPr>
      </w:pPr>
    </w:p>
    <w:p w:rsidR="00FD3562" w:rsidRPr="0002370A" w:rsidRDefault="00F04F05" w:rsidP="00FD3562">
      <w:pPr>
        <w:pStyle w:val="Prrafodelista"/>
        <w:numPr>
          <w:ilvl w:val="0"/>
          <w:numId w:val="1"/>
        </w:numPr>
        <w:tabs>
          <w:tab w:val="center" w:pos="4419"/>
          <w:tab w:val="left" w:pos="6058"/>
        </w:tabs>
        <w:ind w:left="426"/>
        <w:jc w:val="both"/>
        <w:rPr>
          <w:rFonts w:ascii="Calibri Light" w:hAnsi="Calibri Light" w:cs="Calibri Light"/>
          <w:b/>
        </w:rPr>
      </w:pPr>
      <w:r w:rsidRPr="00F04F05">
        <w:rPr>
          <w:rFonts w:ascii="Calibri Light" w:hAnsi="Calibri Light" w:cs="Calibri Light"/>
          <w:b/>
        </w:rPr>
        <w:t>DICTAMEN QUE APRUEBA LA CREACIÓN DE LA COMISIÓN EDILICIA DE CULTURA DE PAZ, ADICIONANDO LA FRACCIÓN XXIV AL ARTÍCULO 38 Y EL ARTÍCULO 70 QUÁTER DEL REGLAMENTO INTERIOR DEL AYUNTAMIENTO DE ZAPOTLÁN EL GRANDE, JALISCO</w:t>
      </w:r>
      <w:r>
        <w:rPr>
          <w:rFonts w:ascii="Calibri Light" w:hAnsi="Calibri Light" w:cs="Calibri Light"/>
          <w:b/>
        </w:rPr>
        <w:t xml:space="preserve">. </w:t>
      </w:r>
      <w:r w:rsidRPr="00FD3562">
        <w:rPr>
          <w:rFonts w:ascii="Calibri Light" w:hAnsi="Calibri Light" w:cs="Calibri Light"/>
          <w:i/>
        </w:rPr>
        <w:t xml:space="preserve">Motiva la C. Regidora </w:t>
      </w:r>
      <w:proofErr w:type="spellStart"/>
      <w:r w:rsidRPr="00FD3562">
        <w:rPr>
          <w:rFonts w:ascii="Calibri Light" w:hAnsi="Calibri Light" w:cs="Calibri Light"/>
          <w:i/>
        </w:rPr>
        <w:t>Dunia</w:t>
      </w:r>
      <w:proofErr w:type="spellEnd"/>
      <w:r w:rsidRPr="00FD3562">
        <w:rPr>
          <w:rFonts w:ascii="Calibri Light" w:hAnsi="Calibri Light" w:cs="Calibri Light"/>
          <w:i/>
        </w:rPr>
        <w:t xml:space="preserve"> Catalina Cruz Moreno</w:t>
      </w:r>
      <w:r w:rsidR="00FD3562" w:rsidRPr="00FD3562">
        <w:rPr>
          <w:rFonts w:ascii="Calibri Light" w:hAnsi="Calibri Light" w:cs="Calibri Light"/>
        </w:rPr>
        <w:t>.</w:t>
      </w:r>
    </w:p>
    <w:p w:rsidR="00FD3562" w:rsidRPr="00FD3562" w:rsidRDefault="00FD3562" w:rsidP="00FD3562">
      <w:pPr>
        <w:pStyle w:val="Prrafodelista"/>
        <w:rPr>
          <w:rFonts w:ascii="Calibri Light" w:hAnsi="Calibri Light" w:cs="Calibri Light"/>
          <w:b/>
        </w:rPr>
      </w:pPr>
    </w:p>
    <w:p w:rsidR="00772826" w:rsidRPr="00772826" w:rsidRDefault="00FD3562" w:rsidP="00772826">
      <w:pPr>
        <w:pStyle w:val="Prrafodelista"/>
        <w:numPr>
          <w:ilvl w:val="0"/>
          <w:numId w:val="1"/>
        </w:numPr>
        <w:tabs>
          <w:tab w:val="center" w:pos="4419"/>
          <w:tab w:val="left" w:pos="6058"/>
        </w:tabs>
        <w:ind w:left="426"/>
        <w:jc w:val="both"/>
        <w:rPr>
          <w:rFonts w:ascii="Calibri Light" w:hAnsi="Calibri Light" w:cs="Calibri Light"/>
          <w:b/>
        </w:rPr>
      </w:pPr>
      <w:r w:rsidRPr="00FD3562">
        <w:rPr>
          <w:rFonts w:ascii="Calibri Light" w:hAnsi="Calibri Light" w:cs="Calibri Light"/>
          <w:b/>
        </w:rPr>
        <w:t>INICIATIVA DE ORDENAMIENTO MUNICIPAL QUE APRUEBA EL TURNO A LA COMISIÓN DE TRANSPARENCIA, ACCESSO A LA INFORMACIÓN PÚBLICA, COMBATE A LA CORRUPCIÓN Y PROTECCIÓN DE DATOS PERSONALES COMO CONVOCANTE, Y COMO COADYUVANTE A LA COMISIÓN DE REGLAMENTOS Y GOBERNACIÓN, PARA SU ANÁLISIS, ESTUDIO Y EN SU CASO DICTAMINACIÓN EL REGLAMENTO MUNICIPAL DEL SISTEMA MUNICIPAL ANTICORRUPCIÓN DEL MU</w:t>
      </w:r>
      <w:r>
        <w:rPr>
          <w:rFonts w:ascii="Calibri Light" w:hAnsi="Calibri Light" w:cs="Calibri Light"/>
          <w:b/>
        </w:rPr>
        <w:t xml:space="preserve">NICIPIO DE ZAPOTLÁN EL GRANDE. </w:t>
      </w:r>
      <w:r w:rsidRPr="00772826">
        <w:rPr>
          <w:rFonts w:ascii="Calibri Light" w:hAnsi="Calibri Light" w:cs="Calibri Light"/>
          <w:i/>
        </w:rPr>
        <w:t>Motiva el C. Regidor Higinio del Toro Pérez</w:t>
      </w:r>
      <w:r w:rsidRPr="00772826">
        <w:rPr>
          <w:rFonts w:ascii="Calibri Light" w:hAnsi="Calibri Light" w:cs="Calibri Light"/>
        </w:rPr>
        <w:t>.</w:t>
      </w:r>
    </w:p>
    <w:p w:rsidR="00772826" w:rsidRDefault="00772826" w:rsidP="00772826">
      <w:pPr>
        <w:pStyle w:val="Prrafodelista"/>
        <w:tabs>
          <w:tab w:val="center" w:pos="4419"/>
          <w:tab w:val="left" w:pos="6058"/>
        </w:tabs>
        <w:ind w:left="426"/>
        <w:jc w:val="both"/>
        <w:rPr>
          <w:rFonts w:ascii="Calibri Light" w:hAnsi="Calibri Light" w:cs="Calibri Light"/>
          <w:b/>
        </w:rPr>
      </w:pPr>
    </w:p>
    <w:p w:rsidR="00A52190" w:rsidRDefault="00A52190" w:rsidP="00772826">
      <w:pPr>
        <w:pStyle w:val="Prrafodelista"/>
        <w:tabs>
          <w:tab w:val="center" w:pos="4419"/>
          <w:tab w:val="left" w:pos="6058"/>
        </w:tabs>
        <w:ind w:left="426"/>
        <w:jc w:val="both"/>
        <w:rPr>
          <w:rFonts w:ascii="Calibri Light" w:hAnsi="Calibri Light" w:cs="Calibri Light"/>
          <w:b/>
        </w:rPr>
      </w:pPr>
    </w:p>
    <w:p w:rsidR="00A52190" w:rsidRDefault="00A52190" w:rsidP="00772826">
      <w:pPr>
        <w:pStyle w:val="Prrafodelista"/>
        <w:tabs>
          <w:tab w:val="center" w:pos="4419"/>
          <w:tab w:val="left" w:pos="6058"/>
        </w:tabs>
        <w:ind w:left="426"/>
        <w:jc w:val="both"/>
        <w:rPr>
          <w:rFonts w:ascii="Calibri Light" w:hAnsi="Calibri Light" w:cs="Calibri Light"/>
          <w:b/>
        </w:rPr>
      </w:pPr>
    </w:p>
    <w:p w:rsidR="0002370A" w:rsidRDefault="0002370A" w:rsidP="00772826">
      <w:pPr>
        <w:pStyle w:val="Prrafodelista"/>
        <w:tabs>
          <w:tab w:val="center" w:pos="4419"/>
          <w:tab w:val="left" w:pos="6058"/>
        </w:tabs>
        <w:ind w:left="426"/>
        <w:jc w:val="both"/>
        <w:rPr>
          <w:rFonts w:ascii="Calibri Light" w:hAnsi="Calibri Light" w:cs="Calibri Light"/>
          <w:b/>
        </w:rPr>
      </w:pPr>
    </w:p>
    <w:p w:rsidR="0002370A" w:rsidRDefault="0002370A" w:rsidP="00772826">
      <w:pPr>
        <w:pStyle w:val="Prrafodelista"/>
        <w:tabs>
          <w:tab w:val="center" w:pos="4419"/>
          <w:tab w:val="left" w:pos="6058"/>
        </w:tabs>
        <w:ind w:left="426"/>
        <w:jc w:val="both"/>
        <w:rPr>
          <w:rFonts w:ascii="Calibri Light" w:hAnsi="Calibri Light" w:cs="Calibri Light"/>
          <w:b/>
        </w:rPr>
      </w:pPr>
    </w:p>
    <w:p w:rsidR="00870975" w:rsidRDefault="00772826" w:rsidP="00870975">
      <w:pPr>
        <w:pStyle w:val="Prrafodelista"/>
        <w:numPr>
          <w:ilvl w:val="0"/>
          <w:numId w:val="1"/>
        </w:numPr>
        <w:tabs>
          <w:tab w:val="center" w:pos="4419"/>
          <w:tab w:val="left" w:pos="6058"/>
        </w:tabs>
        <w:ind w:left="426"/>
        <w:jc w:val="both"/>
        <w:rPr>
          <w:rFonts w:ascii="Calibri Light" w:hAnsi="Calibri Light" w:cs="Calibri Light"/>
          <w:b/>
        </w:rPr>
      </w:pPr>
      <w:r w:rsidRPr="00772826">
        <w:rPr>
          <w:rFonts w:ascii="Calibri Light" w:hAnsi="Calibri Light" w:cs="Calibri Light"/>
          <w:b/>
        </w:rPr>
        <w:t xml:space="preserve">INICIATIVA QUE TURNA </w:t>
      </w:r>
      <w:r>
        <w:rPr>
          <w:rFonts w:ascii="Calibri Light" w:hAnsi="Calibri Light" w:cs="Calibri Light"/>
          <w:b/>
        </w:rPr>
        <w:t xml:space="preserve">A </w:t>
      </w:r>
      <w:r w:rsidRPr="00772826">
        <w:rPr>
          <w:rFonts w:ascii="Calibri Light" w:hAnsi="Calibri Light" w:cs="Calibri Light"/>
          <w:b/>
        </w:rPr>
        <w:t>COMISIÓN LA ENTREGA DEL RECONOCIMIENTO ESPECIAL AL EMPRENDEDOR ZAPOTLENSE, EDICIÓN AÑO 2025 Y LA CON</w:t>
      </w:r>
      <w:r>
        <w:rPr>
          <w:rFonts w:ascii="Calibri Light" w:hAnsi="Calibri Light" w:cs="Calibri Light"/>
          <w:b/>
        </w:rPr>
        <w:t xml:space="preserve">VOCATORIA RESPECTIVAMENTE. </w:t>
      </w:r>
      <w:r w:rsidRPr="00BC106F">
        <w:rPr>
          <w:rFonts w:ascii="Calibri Light" w:hAnsi="Calibri Light" w:cs="Calibri Light"/>
          <w:i/>
        </w:rPr>
        <w:t>Motiva la C. Regidora Aurora Cecilia Araujo Álvarez</w:t>
      </w:r>
      <w:r w:rsidRPr="00BC106F">
        <w:rPr>
          <w:rFonts w:ascii="Calibri Light" w:hAnsi="Calibri Light" w:cs="Calibri Light"/>
        </w:rPr>
        <w:t>.</w:t>
      </w:r>
      <w:r>
        <w:rPr>
          <w:rFonts w:ascii="Calibri Light" w:hAnsi="Calibri Light" w:cs="Calibri Light"/>
          <w:b/>
        </w:rPr>
        <w:t xml:space="preserve"> </w:t>
      </w:r>
    </w:p>
    <w:p w:rsidR="00870975" w:rsidRPr="00870975" w:rsidRDefault="00870975" w:rsidP="00870975">
      <w:pPr>
        <w:pStyle w:val="Prrafodelista"/>
        <w:rPr>
          <w:rFonts w:ascii="Calibri Light" w:hAnsi="Calibri Light" w:cs="Calibri Light"/>
          <w:b/>
        </w:rPr>
      </w:pPr>
    </w:p>
    <w:p w:rsidR="006812D2" w:rsidRPr="006812D2" w:rsidRDefault="00870975" w:rsidP="006812D2">
      <w:pPr>
        <w:pStyle w:val="Prrafodelista"/>
        <w:numPr>
          <w:ilvl w:val="0"/>
          <w:numId w:val="1"/>
        </w:numPr>
        <w:tabs>
          <w:tab w:val="center" w:pos="4419"/>
          <w:tab w:val="left" w:pos="6058"/>
        </w:tabs>
        <w:ind w:left="426"/>
        <w:jc w:val="both"/>
        <w:rPr>
          <w:rFonts w:ascii="Calibri Light" w:hAnsi="Calibri Light" w:cs="Calibri Light"/>
          <w:b/>
        </w:rPr>
      </w:pPr>
      <w:r w:rsidRPr="00870975">
        <w:rPr>
          <w:rFonts w:ascii="Calibri Light" w:hAnsi="Calibri Light" w:cs="Calibri Light"/>
          <w:b/>
        </w:rPr>
        <w:t>INICIATIVA DE ORDENAMIENTO QUE PROPONE REFORMAR EL REGLAMENTO PARA LA PROTECCIÓN Y CUIDADO DE LOS ANIMALES DOMÉSTICOS EN EL MUNICIPIO</w:t>
      </w:r>
      <w:r w:rsidR="00BC106F">
        <w:rPr>
          <w:rFonts w:ascii="Calibri Light" w:hAnsi="Calibri Light" w:cs="Calibri Light"/>
          <w:b/>
        </w:rPr>
        <w:t xml:space="preserve"> DE ZAPOTLÁN EL GRANDE, JALISCO</w:t>
      </w:r>
      <w:r w:rsidRPr="00870975">
        <w:rPr>
          <w:rFonts w:ascii="Calibri Light" w:hAnsi="Calibri Light" w:cs="Calibri Light"/>
          <w:b/>
        </w:rPr>
        <w:t xml:space="preserve">. </w:t>
      </w:r>
      <w:r w:rsidRPr="006812D2">
        <w:rPr>
          <w:rFonts w:ascii="Calibri Light" w:hAnsi="Calibri Light" w:cs="Calibri Light"/>
        </w:rPr>
        <w:t>Motiva la C. Regidora Aurora Cecilia Araujo Álvarez.</w:t>
      </w:r>
    </w:p>
    <w:p w:rsidR="006812D2" w:rsidRPr="006812D2" w:rsidRDefault="006812D2" w:rsidP="006812D2">
      <w:pPr>
        <w:pStyle w:val="Prrafodelista"/>
        <w:rPr>
          <w:rFonts w:ascii="Calibri Light" w:hAnsi="Calibri Light" w:cs="Calibri Light"/>
          <w:b/>
        </w:rPr>
      </w:pPr>
    </w:p>
    <w:p w:rsidR="00935CBB" w:rsidRDefault="006812D2" w:rsidP="00935CBB">
      <w:pPr>
        <w:pStyle w:val="Prrafodelista"/>
        <w:numPr>
          <w:ilvl w:val="0"/>
          <w:numId w:val="1"/>
        </w:numPr>
        <w:tabs>
          <w:tab w:val="center" w:pos="4419"/>
          <w:tab w:val="left" w:pos="6058"/>
        </w:tabs>
        <w:ind w:left="426"/>
        <w:jc w:val="both"/>
        <w:rPr>
          <w:rFonts w:ascii="Calibri Light" w:hAnsi="Calibri Light" w:cs="Calibri Light"/>
          <w:b/>
        </w:rPr>
      </w:pPr>
      <w:r w:rsidRPr="006812D2">
        <w:rPr>
          <w:rFonts w:ascii="Calibri Light" w:hAnsi="Calibri Light" w:cs="Calibri Light"/>
          <w:b/>
        </w:rPr>
        <w:t>INICIATIVA DE ACUERDO ECONÓMICO QUE PONE A CONSIDERACIÓN DEL PLENO DE ESTE HONORABLE AYUNTAMIENTO CONSTITUCIONAL EL OTORGAMIENTO DE PRESTACIÓN DE SEGURIDAD SOCIAL ANTE EL INSTITUTO MEXICANO DEL SEGURO SOCIAL EN LA MODALIDAD 42 AL SERVIDOR PÚBLICO JUAN CARL</w:t>
      </w:r>
      <w:r>
        <w:rPr>
          <w:rFonts w:ascii="Calibri Light" w:hAnsi="Calibri Light" w:cs="Calibri Light"/>
          <w:b/>
        </w:rPr>
        <w:t>OS SEDANO VÁ</w:t>
      </w:r>
      <w:r w:rsidRPr="006812D2">
        <w:rPr>
          <w:rFonts w:ascii="Calibri Light" w:hAnsi="Calibri Light" w:cs="Calibri Light"/>
          <w:b/>
        </w:rPr>
        <w:t>ZQUEZ</w:t>
      </w:r>
      <w:r>
        <w:rPr>
          <w:rFonts w:ascii="Calibri Light" w:hAnsi="Calibri Light" w:cs="Calibri Light"/>
          <w:b/>
        </w:rPr>
        <w:t xml:space="preserve">. </w:t>
      </w:r>
      <w:r w:rsidRPr="00935CBB">
        <w:rPr>
          <w:rFonts w:ascii="Calibri Light" w:hAnsi="Calibri Light" w:cs="Calibri Light"/>
          <w:i/>
        </w:rPr>
        <w:t>Motiva la C. Regidora Miriam Salomé Torres Lares</w:t>
      </w:r>
      <w:r w:rsidR="00935CBB" w:rsidRPr="00935CBB">
        <w:rPr>
          <w:rFonts w:ascii="Calibri Light" w:hAnsi="Calibri Light" w:cs="Calibri Light"/>
        </w:rPr>
        <w:t>.</w:t>
      </w:r>
    </w:p>
    <w:p w:rsidR="00935CBB" w:rsidRPr="00935CBB" w:rsidRDefault="00935CBB" w:rsidP="00935CBB">
      <w:pPr>
        <w:pStyle w:val="Prrafodelista"/>
        <w:rPr>
          <w:rFonts w:ascii="Calibri Light" w:hAnsi="Calibri Light" w:cs="Calibri Light"/>
          <w:b/>
        </w:rPr>
      </w:pPr>
    </w:p>
    <w:p w:rsidR="008F0480" w:rsidRDefault="00935CBB" w:rsidP="008F0480">
      <w:pPr>
        <w:pStyle w:val="Prrafodelista"/>
        <w:numPr>
          <w:ilvl w:val="0"/>
          <w:numId w:val="1"/>
        </w:numPr>
        <w:tabs>
          <w:tab w:val="center" w:pos="4419"/>
          <w:tab w:val="left" w:pos="6058"/>
        </w:tabs>
        <w:ind w:left="426"/>
        <w:jc w:val="both"/>
        <w:rPr>
          <w:rFonts w:ascii="Calibri Light" w:hAnsi="Calibri Light" w:cs="Calibri Light"/>
          <w:b/>
        </w:rPr>
      </w:pPr>
      <w:r w:rsidRPr="00935CBB">
        <w:rPr>
          <w:rFonts w:ascii="Calibri Light" w:hAnsi="Calibri Light" w:cs="Calibri Light"/>
          <w:b/>
        </w:rPr>
        <w:t>DICTAMEN QUE APRUEBA LA CONVOCATORIA PARA INTEGRAR EL CONSEJO MUNIC</w:t>
      </w:r>
      <w:r>
        <w:rPr>
          <w:rFonts w:ascii="Calibri Light" w:hAnsi="Calibri Light" w:cs="Calibri Light"/>
          <w:b/>
        </w:rPr>
        <w:t>IPAL DE LA JUVENTUD PARA EL PERÍ</w:t>
      </w:r>
      <w:r w:rsidRPr="00935CBB">
        <w:rPr>
          <w:rFonts w:ascii="Calibri Light" w:hAnsi="Calibri Light" w:cs="Calibri Light"/>
          <w:b/>
        </w:rPr>
        <w:t>ODO 2024-202</w:t>
      </w:r>
      <w:r>
        <w:rPr>
          <w:rFonts w:ascii="Calibri Light" w:hAnsi="Calibri Light" w:cs="Calibri Light"/>
          <w:b/>
        </w:rPr>
        <w:t xml:space="preserve">7. </w:t>
      </w:r>
      <w:r w:rsidRPr="008F0480">
        <w:rPr>
          <w:rFonts w:ascii="Calibri Light" w:hAnsi="Calibri Light" w:cs="Calibri Light"/>
          <w:i/>
        </w:rPr>
        <w:t xml:space="preserve">Motiva el C. Regidor Miguel </w:t>
      </w:r>
      <w:proofErr w:type="spellStart"/>
      <w:r w:rsidRPr="008F0480">
        <w:rPr>
          <w:rFonts w:ascii="Calibri Light" w:hAnsi="Calibri Light" w:cs="Calibri Light"/>
          <w:i/>
        </w:rPr>
        <w:t>Marentes</w:t>
      </w:r>
      <w:r w:rsidRPr="008F0480">
        <w:rPr>
          <w:rFonts w:ascii="Calibri Light" w:hAnsi="Calibri Light" w:cs="Calibri Light"/>
        </w:rPr>
        <w:t>.</w:t>
      </w:r>
      <w:proofErr w:type="spellEnd"/>
    </w:p>
    <w:p w:rsidR="008F0480" w:rsidRPr="008F0480" w:rsidRDefault="008F0480" w:rsidP="008F0480">
      <w:pPr>
        <w:pStyle w:val="Prrafodelista"/>
        <w:rPr>
          <w:rFonts w:ascii="Calibri Light" w:hAnsi="Calibri Light" w:cs="Calibri Light"/>
          <w:b/>
        </w:rPr>
      </w:pPr>
    </w:p>
    <w:p w:rsidR="00935CBB" w:rsidRDefault="008F0480" w:rsidP="008F0480">
      <w:pPr>
        <w:pStyle w:val="Prrafodelista"/>
        <w:numPr>
          <w:ilvl w:val="0"/>
          <w:numId w:val="1"/>
        </w:numPr>
        <w:tabs>
          <w:tab w:val="center" w:pos="4419"/>
          <w:tab w:val="left" w:pos="6058"/>
        </w:tabs>
        <w:ind w:left="426"/>
        <w:jc w:val="both"/>
        <w:rPr>
          <w:rFonts w:ascii="Calibri Light" w:hAnsi="Calibri Light" w:cs="Calibri Light"/>
          <w:b/>
        </w:rPr>
      </w:pPr>
      <w:r w:rsidRPr="008F0480">
        <w:rPr>
          <w:rFonts w:ascii="Calibri Light" w:hAnsi="Calibri Light" w:cs="Calibri Light"/>
          <w:b/>
        </w:rPr>
        <w:t>DICTAMEN QUE REFORMA EL “REGLAMENTO DEL CONSEJO DE DESARROLLO ECONÓMICO DEL MUNICIPIO</w:t>
      </w:r>
      <w:r>
        <w:rPr>
          <w:rFonts w:ascii="Calibri Light" w:hAnsi="Calibri Light" w:cs="Calibri Light"/>
          <w:b/>
        </w:rPr>
        <w:t xml:space="preserve"> DE ZAPOTLÁN EL GRANDE, JALISCO”. </w:t>
      </w:r>
      <w:r w:rsidRPr="008F0480">
        <w:rPr>
          <w:rFonts w:ascii="Calibri Light" w:hAnsi="Calibri Light" w:cs="Calibri Light"/>
          <w:i/>
        </w:rPr>
        <w:t>Motiva el C. Regidor José Bertín Chávez Vargas</w:t>
      </w:r>
      <w:r w:rsidRPr="008F0480">
        <w:rPr>
          <w:rFonts w:ascii="Calibri Light" w:hAnsi="Calibri Light" w:cs="Calibri Light"/>
        </w:rPr>
        <w:t>.</w:t>
      </w:r>
      <w:r>
        <w:rPr>
          <w:rFonts w:ascii="Calibri Light" w:hAnsi="Calibri Light" w:cs="Calibri Light"/>
          <w:b/>
        </w:rPr>
        <w:t xml:space="preserve"> </w:t>
      </w:r>
    </w:p>
    <w:p w:rsidR="008F0480" w:rsidRPr="008F0480" w:rsidRDefault="008F0480" w:rsidP="008F0480">
      <w:pPr>
        <w:pStyle w:val="Prrafodelista"/>
        <w:rPr>
          <w:rFonts w:ascii="Calibri Light" w:hAnsi="Calibri Light" w:cs="Calibri Light"/>
          <w:b/>
        </w:rPr>
      </w:pPr>
    </w:p>
    <w:p w:rsidR="008F0480" w:rsidRPr="008F0480" w:rsidRDefault="008F0480" w:rsidP="008F0480">
      <w:pPr>
        <w:pStyle w:val="Prrafodelista"/>
        <w:numPr>
          <w:ilvl w:val="0"/>
          <w:numId w:val="1"/>
        </w:numPr>
        <w:tabs>
          <w:tab w:val="center" w:pos="4419"/>
          <w:tab w:val="left" w:pos="6058"/>
        </w:tabs>
        <w:ind w:left="426"/>
        <w:jc w:val="both"/>
        <w:rPr>
          <w:rFonts w:ascii="Calibri Light" w:hAnsi="Calibri Light" w:cs="Calibri Light"/>
          <w:b/>
        </w:rPr>
      </w:pPr>
      <w:r>
        <w:rPr>
          <w:rFonts w:ascii="Calibri Light" w:hAnsi="Calibri Light" w:cs="Calibri Light"/>
          <w:b/>
        </w:rPr>
        <w:t xml:space="preserve">INICIATIVA DE ORDENAMIENTO MUNICIPAL QUE PROPONE LA ADICIÓN DE DIVERSAS FRACCIONES AL ARTÍCULO 3 DEL REGLAMENTO DE TRANSPARENCIA Y ACCESO A LA INFORMACIÓN PÚBLICA DEL MUNICIPIO DE ZAPOTLÁN EL GRANDE, JALISCO, ASÍ COMO LA ADICIÓN DE DIVERSOS ARTÍCULOS A ESTE MISMO REGLAMENTO. </w:t>
      </w:r>
      <w:r w:rsidRPr="008F0480">
        <w:rPr>
          <w:rFonts w:ascii="Calibri Light" w:hAnsi="Calibri Light" w:cs="Calibri Light"/>
          <w:i/>
        </w:rPr>
        <w:t>Motiva el C. Regidor Gustavo López Sandoval</w:t>
      </w:r>
      <w:r w:rsidRPr="008F0480">
        <w:rPr>
          <w:rFonts w:ascii="Calibri Light" w:hAnsi="Calibri Light" w:cs="Calibri Light"/>
        </w:rPr>
        <w:t>.</w:t>
      </w:r>
      <w:r>
        <w:rPr>
          <w:rFonts w:ascii="Calibri Light" w:hAnsi="Calibri Light" w:cs="Calibri Light"/>
          <w:b/>
        </w:rPr>
        <w:t xml:space="preserve"> </w:t>
      </w:r>
    </w:p>
    <w:p w:rsidR="002C205D" w:rsidRPr="002C205D" w:rsidRDefault="002C205D" w:rsidP="002C205D">
      <w:pPr>
        <w:tabs>
          <w:tab w:val="center" w:pos="4419"/>
          <w:tab w:val="left" w:pos="6058"/>
        </w:tabs>
        <w:jc w:val="both"/>
        <w:rPr>
          <w:rFonts w:ascii="Calibri Light" w:hAnsi="Calibri Light" w:cs="Calibri Light"/>
          <w:b/>
        </w:rPr>
      </w:pPr>
    </w:p>
    <w:p w:rsidR="00FB2A55" w:rsidRPr="00C96BFF" w:rsidRDefault="00FB2A55" w:rsidP="00FB2A55">
      <w:pPr>
        <w:pStyle w:val="Prrafodelista"/>
        <w:numPr>
          <w:ilvl w:val="0"/>
          <w:numId w:val="1"/>
        </w:numPr>
        <w:tabs>
          <w:tab w:val="center" w:pos="4419"/>
          <w:tab w:val="left" w:pos="6058"/>
        </w:tabs>
        <w:ind w:left="426"/>
        <w:jc w:val="both"/>
        <w:rPr>
          <w:rFonts w:ascii="Calibri Light" w:hAnsi="Calibri Light" w:cs="Calibri Light"/>
          <w:b/>
        </w:rPr>
      </w:pPr>
      <w:r w:rsidRPr="00C96BFF">
        <w:rPr>
          <w:rFonts w:ascii="Calibri Light" w:hAnsi="Calibri Light" w:cs="Calibri Light"/>
          <w:b/>
        </w:rPr>
        <w:t>ASUNTOS VARIOS.</w:t>
      </w:r>
    </w:p>
    <w:p w:rsidR="00FB2A55" w:rsidRPr="00C96BFF" w:rsidRDefault="00FB2A55" w:rsidP="00FB2A55">
      <w:pPr>
        <w:pStyle w:val="Prrafodelista"/>
        <w:rPr>
          <w:rFonts w:ascii="Calibri Light" w:hAnsi="Calibri Light" w:cs="Calibri Light"/>
          <w:b/>
          <w:iCs/>
        </w:rPr>
      </w:pPr>
    </w:p>
    <w:p w:rsidR="00FB2A55" w:rsidRPr="00C96BFF" w:rsidRDefault="00FB2A55" w:rsidP="00FB2A55">
      <w:pPr>
        <w:pStyle w:val="Prrafodelista"/>
        <w:numPr>
          <w:ilvl w:val="0"/>
          <w:numId w:val="1"/>
        </w:numPr>
        <w:tabs>
          <w:tab w:val="center" w:pos="4419"/>
          <w:tab w:val="left" w:pos="6058"/>
        </w:tabs>
        <w:ind w:left="426"/>
        <w:jc w:val="both"/>
        <w:rPr>
          <w:rFonts w:ascii="Calibri Light" w:hAnsi="Calibri Light" w:cs="Calibri Light"/>
          <w:b/>
        </w:rPr>
      </w:pPr>
      <w:r w:rsidRPr="00C96BFF">
        <w:rPr>
          <w:rFonts w:ascii="Calibri Light" w:hAnsi="Calibri Light" w:cs="Calibri Light"/>
          <w:b/>
          <w:iCs/>
        </w:rPr>
        <w:t>CLAUSURA DE LA SESIÓN.</w:t>
      </w:r>
    </w:p>
    <w:p w:rsidR="00B113D6" w:rsidRDefault="00B113D6" w:rsidP="0032552F">
      <w:pPr>
        <w:rPr>
          <w:rFonts w:ascii="Calibri Light" w:eastAsia="MS Mincho" w:hAnsi="Calibri Light" w:cs="Calibri Light"/>
          <w:b/>
          <w:iCs/>
          <w:noProof/>
          <w:lang w:val="es-ES_tradnl" w:eastAsia="es-ES"/>
        </w:rPr>
      </w:pPr>
    </w:p>
    <w:p w:rsidR="0032552F" w:rsidRDefault="0032552F" w:rsidP="00FB2A55">
      <w:pPr>
        <w:jc w:val="center"/>
        <w:rPr>
          <w:rFonts w:ascii="Calibri Light" w:eastAsia="MS Mincho" w:hAnsi="Calibri Light" w:cs="Calibri Light"/>
          <w:b/>
          <w:iCs/>
          <w:noProof/>
          <w:lang w:val="es-ES_tradnl" w:eastAsia="es-ES"/>
        </w:rPr>
      </w:pPr>
    </w:p>
    <w:p w:rsidR="00DB4354" w:rsidRDefault="00DB4354" w:rsidP="00FB2A55">
      <w:pPr>
        <w:jc w:val="center"/>
        <w:rPr>
          <w:rFonts w:ascii="Calibri Light" w:eastAsia="MS Mincho" w:hAnsi="Calibri Light" w:cs="Calibri Light"/>
          <w:b/>
          <w:iCs/>
          <w:noProof/>
          <w:lang w:val="es-ES_tradnl" w:eastAsia="es-ES"/>
        </w:rPr>
      </w:pPr>
    </w:p>
    <w:p w:rsidR="00DB4354" w:rsidRDefault="00DB4354" w:rsidP="00FB2A55">
      <w:pPr>
        <w:jc w:val="center"/>
        <w:rPr>
          <w:rFonts w:ascii="Calibri Light" w:eastAsia="MS Mincho" w:hAnsi="Calibri Light" w:cs="Calibri Light"/>
          <w:b/>
          <w:iCs/>
          <w:noProof/>
          <w:lang w:val="es-ES_tradnl" w:eastAsia="es-ES"/>
        </w:rPr>
      </w:pPr>
    </w:p>
    <w:p w:rsidR="00EC3C63" w:rsidRDefault="00EC3C63" w:rsidP="00FB2A55">
      <w:pPr>
        <w:jc w:val="center"/>
        <w:rPr>
          <w:rFonts w:ascii="Calibri Light" w:eastAsia="MS Mincho" w:hAnsi="Calibri Light" w:cs="Calibri Light"/>
          <w:b/>
          <w:iCs/>
          <w:noProof/>
          <w:lang w:val="es-ES_tradnl" w:eastAsia="es-ES"/>
        </w:rPr>
      </w:pPr>
    </w:p>
    <w:p w:rsidR="00FB2A55" w:rsidRPr="00922E08" w:rsidRDefault="00FB2A55" w:rsidP="00FB2A55">
      <w:pPr>
        <w:jc w:val="center"/>
        <w:rPr>
          <w:rFonts w:ascii="Calibri Light" w:eastAsia="MS Mincho" w:hAnsi="Calibri Light" w:cs="Calibri Light"/>
          <w:b/>
          <w:iCs/>
          <w:noProof/>
          <w:lang w:val="es-ES_tradnl" w:eastAsia="es-ES"/>
        </w:rPr>
      </w:pPr>
      <w:r w:rsidRPr="00922E08">
        <w:rPr>
          <w:rFonts w:ascii="Calibri Light" w:eastAsia="MS Mincho" w:hAnsi="Calibri Light" w:cs="Calibri Light"/>
          <w:b/>
          <w:iCs/>
          <w:noProof/>
          <w:lang w:val="es-ES_tradnl" w:eastAsia="es-ES"/>
        </w:rPr>
        <w:t>A T E N T A M E N T E</w:t>
      </w:r>
    </w:p>
    <w:p w:rsidR="00FB2A55" w:rsidRPr="00922E08" w:rsidRDefault="00ED122C" w:rsidP="00ED122C">
      <w:pPr>
        <w:jc w:val="center"/>
        <w:rPr>
          <w:rFonts w:ascii="Calibri Light" w:eastAsia="MS Mincho" w:hAnsi="Calibri Light" w:cs="Calibri Light"/>
          <w:b/>
          <w:iCs/>
          <w:noProof/>
          <w:sz w:val="20"/>
          <w:szCs w:val="20"/>
          <w:lang w:val="es-ES_tradnl" w:eastAsia="es-ES"/>
        </w:rPr>
      </w:pPr>
      <w:r>
        <w:rPr>
          <w:rFonts w:ascii="Calibri Light" w:eastAsia="MS Mincho" w:hAnsi="Calibri Light" w:cs="Calibri Light"/>
          <w:b/>
          <w:iCs/>
          <w:noProof/>
          <w:lang w:val="es-ES_tradnl" w:eastAsia="es-ES"/>
        </w:rPr>
        <w:t>“2025, AÑO DEL 130 ANIVERSARIO DEL NATALICIO DE LA MUSA Y ESCRITORA ZAPOTLENSE MARÍA GUADALUPE MARÍN PRECIADO”</w:t>
      </w:r>
    </w:p>
    <w:p w:rsidR="00FB2A55" w:rsidRPr="00C14BFF" w:rsidRDefault="00FB2A55" w:rsidP="00FB2A55">
      <w:pPr>
        <w:keepNext/>
        <w:widowControl w:val="0"/>
        <w:tabs>
          <w:tab w:val="left" w:pos="0"/>
        </w:tabs>
        <w:jc w:val="center"/>
        <w:outlineLvl w:val="1"/>
        <w:rPr>
          <w:rFonts w:ascii="Calibri Light" w:eastAsia="MS Mincho" w:hAnsi="Calibri Light" w:cs="Calibri Light"/>
          <w:noProof/>
          <w:snapToGrid w:val="0"/>
          <w:sz w:val="22"/>
          <w:szCs w:val="22"/>
          <w:lang w:val="es-ES_tradnl" w:eastAsia="es-ES"/>
        </w:rPr>
      </w:pPr>
      <w:r w:rsidRPr="00C14BFF">
        <w:rPr>
          <w:rFonts w:ascii="Calibri Light" w:eastAsia="MS Mincho" w:hAnsi="Calibri Light" w:cs="Calibri Light"/>
          <w:noProof/>
          <w:snapToGrid w:val="0"/>
          <w:sz w:val="22"/>
          <w:szCs w:val="22"/>
          <w:lang w:val="es-ES_tradnl" w:eastAsia="es-ES"/>
        </w:rPr>
        <w:t>Ciudad Guzmán, Municipio de Z</w:t>
      </w:r>
      <w:r w:rsidR="00DB4354">
        <w:rPr>
          <w:rFonts w:ascii="Calibri Light" w:eastAsia="MS Mincho" w:hAnsi="Calibri Light" w:cs="Calibri Light"/>
          <w:noProof/>
          <w:snapToGrid w:val="0"/>
          <w:sz w:val="22"/>
          <w:szCs w:val="22"/>
          <w:lang w:val="es-ES_tradnl" w:eastAsia="es-ES"/>
        </w:rPr>
        <w:t xml:space="preserve">apotlán el Grande, </w:t>
      </w:r>
      <w:r w:rsidR="00D93640">
        <w:rPr>
          <w:rFonts w:ascii="Calibri Light" w:eastAsia="MS Mincho" w:hAnsi="Calibri Light" w:cs="Calibri Light"/>
          <w:noProof/>
          <w:snapToGrid w:val="0"/>
          <w:sz w:val="22"/>
          <w:szCs w:val="22"/>
          <w:lang w:val="es-ES_tradnl" w:eastAsia="es-ES"/>
        </w:rPr>
        <w:t>Jalisco, a 19 de febrero</w:t>
      </w:r>
      <w:r w:rsidR="00ED122C">
        <w:rPr>
          <w:rFonts w:ascii="Calibri Light" w:eastAsia="MS Mincho" w:hAnsi="Calibri Light" w:cs="Calibri Light"/>
          <w:noProof/>
          <w:snapToGrid w:val="0"/>
          <w:sz w:val="22"/>
          <w:szCs w:val="22"/>
          <w:lang w:val="es-ES_tradnl" w:eastAsia="es-ES"/>
        </w:rPr>
        <w:t xml:space="preserve"> de 2025</w:t>
      </w:r>
    </w:p>
    <w:p w:rsidR="00FB2A55" w:rsidRPr="00C14BFF" w:rsidRDefault="00FB2A55" w:rsidP="00FB2A55">
      <w:pPr>
        <w:rPr>
          <w:rFonts w:ascii="Calibri Light" w:eastAsia="MS Mincho" w:hAnsi="Calibri Light" w:cs="Calibri Light"/>
          <w:b/>
          <w:bCs/>
          <w:noProof/>
          <w:sz w:val="22"/>
          <w:szCs w:val="22"/>
          <w:lang w:val="es-ES_tradnl" w:eastAsia="es-ES"/>
        </w:rPr>
      </w:pPr>
    </w:p>
    <w:p w:rsidR="00FB2A55" w:rsidRPr="00C14BFF" w:rsidRDefault="00FB2A55" w:rsidP="00FB2A55">
      <w:pPr>
        <w:jc w:val="center"/>
        <w:rPr>
          <w:rFonts w:ascii="Calibri Light" w:eastAsia="MS Mincho" w:hAnsi="Calibri Light" w:cs="Calibri Light"/>
          <w:b/>
          <w:bCs/>
          <w:noProof/>
          <w:sz w:val="22"/>
          <w:szCs w:val="22"/>
          <w:lang w:val="es-ES_tradnl" w:eastAsia="es-ES"/>
        </w:rPr>
      </w:pPr>
    </w:p>
    <w:p w:rsidR="00720E5E" w:rsidRDefault="00720E5E" w:rsidP="00FB2A55">
      <w:pPr>
        <w:jc w:val="center"/>
        <w:rPr>
          <w:rFonts w:ascii="Calibri Light" w:eastAsia="MS Mincho" w:hAnsi="Calibri Light" w:cs="Calibri Light"/>
          <w:b/>
          <w:bCs/>
          <w:noProof/>
          <w:sz w:val="22"/>
          <w:szCs w:val="22"/>
          <w:lang w:val="es-ES_tradnl" w:eastAsia="es-ES"/>
        </w:rPr>
      </w:pPr>
    </w:p>
    <w:p w:rsidR="00FB2A55" w:rsidRPr="00C14BFF" w:rsidRDefault="00FB2A55" w:rsidP="00FB2A55">
      <w:pPr>
        <w:jc w:val="center"/>
        <w:rPr>
          <w:rFonts w:ascii="Calibri Light" w:eastAsia="MS Mincho" w:hAnsi="Calibri Light" w:cs="Calibri Light"/>
          <w:b/>
          <w:bCs/>
          <w:noProof/>
          <w:sz w:val="22"/>
          <w:szCs w:val="22"/>
          <w:lang w:val="es-ES_tradnl" w:eastAsia="es-ES"/>
        </w:rPr>
      </w:pPr>
      <w:r w:rsidRPr="00C14BFF">
        <w:rPr>
          <w:rFonts w:ascii="Calibri Light" w:eastAsia="MS Mincho" w:hAnsi="Calibri Light" w:cs="Calibri Light"/>
          <w:b/>
          <w:bCs/>
          <w:noProof/>
          <w:sz w:val="22"/>
          <w:szCs w:val="22"/>
          <w:lang w:val="es-ES_tradnl" w:eastAsia="es-ES"/>
        </w:rPr>
        <w:t>LIC. MAGALI CASILLAS CONTRERAS</w:t>
      </w:r>
    </w:p>
    <w:p w:rsidR="00FB2A55" w:rsidRPr="00C14BFF" w:rsidRDefault="00FB2A55" w:rsidP="00FB2A55">
      <w:pPr>
        <w:jc w:val="center"/>
        <w:rPr>
          <w:rFonts w:ascii="Calibri Light" w:eastAsia="Times New Roman" w:hAnsi="Calibri Light" w:cs="Calibri Light"/>
          <w:i/>
          <w:noProof/>
          <w:sz w:val="22"/>
          <w:szCs w:val="22"/>
          <w:lang w:val="es-ES" w:eastAsia="es-ES"/>
        </w:rPr>
      </w:pPr>
      <w:r w:rsidRPr="00C14BFF">
        <w:rPr>
          <w:rFonts w:ascii="Calibri Light" w:eastAsia="Times New Roman" w:hAnsi="Calibri Light" w:cs="Calibri Light"/>
          <w:bCs/>
          <w:noProof/>
          <w:sz w:val="22"/>
          <w:szCs w:val="22"/>
          <w:lang w:val="es-ES" w:eastAsia="es-ES"/>
        </w:rPr>
        <w:t>Presidenta Municipal</w:t>
      </w:r>
    </w:p>
    <w:p w:rsidR="00FB2A55" w:rsidRDefault="00FB2A55" w:rsidP="00FB2A55">
      <w:pPr>
        <w:jc w:val="center"/>
        <w:rPr>
          <w:rFonts w:ascii="Calibri Light" w:eastAsia="MS Mincho" w:hAnsi="Calibri Light" w:cs="Calibri Light"/>
          <w:b/>
          <w:bCs/>
          <w:noProof/>
          <w:lang w:val="es-ES_tradnl" w:eastAsia="es-ES"/>
        </w:rPr>
      </w:pPr>
    </w:p>
    <w:p w:rsidR="00FB2A55" w:rsidRDefault="00FB2A55" w:rsidP="00FB2A55">
      <w:pPr>
        <w:rPr>
          <w:rFonts w:ascii="Calibri Light" w:eastAsia="MS Mincho" w:hAnsi="Calibri Light" w:cs="Calibri Light"/>
          <w:b/>
          <w:bCs/>
          <w:noProof/>
          <w:lang w:val="es-ES_tradnl" w:eastAsia="es-ES"/>
        </w:rPr>
      </w:pPr>
    </w:p>
    <w:p w:rsidR="003F3F66" w:rsidRDefault="003F3F66" w:rsidP="00FB2A55">
      <w:pPr>
        <w:jc w:val="center"/>
        <w:rPr>
          <w:rFonts w:ascii="Calibri Light" w:eastAsia="MS Mincho" w:hAnsi="Calibri Light" w:cs="Calibri Light"/>
          <w:b/>
          <w:bCs/>
          <w:noProof/>
          <w:lang w:val="es-ES_tradnl" w:eastAsia="es-ES"/>
        </w:rPr>
      </w:pPr>
    </w:p>
    <w:p w:rsidR="00FB2A55" w:rsidRPr="00ED122C" w:rsidRDefault="00FB2A55" w:rsidP="00FB2A55">
      <w:pPr>
        <w:jc w:val="center"/>
        <w:rPr>
          <w:rFonts w:ascii="Calibri Light" w:eastAsia="MS Mincho" w:hAnsi="Calibri Light" w:cs="Calibri Light"/>
          <w:b/>
          <w:bCs/>
          <w:noProof/>
          <w:sz w:val="22"/>
          <w:szCs w:val="22"/>
          <w:lang w:val="es-ES_tradnl" w:eastAsia="es-ES"/>
        </w:rPr>
      </w:pPr>
      <w:r w:rsidRPr="00ED122C">
        <w:rPr>
          <w:rFonts w:ascii="Calibri Light" w:eastAsia="MS Mincho" w:hAnsi="Calibri Light" w:cs="Calibri Light"/>
          <w:b/>
          <w:bCs/>
          <w:noProof/>
          <w:sz w:val="22"/>
          <w:szCs w:val="22"/>
          <w:lang w:val="es-ES_tradnl" w:eastAsia="es-ES"/>
        </w:rPr>
        <w:t>MTRA. KARLA CISNEROS TORRES</w:t>
      </w:r>
    </w:p>
    <w:p w:rsidR="00FB2A55" w:rsidRPr="00ED122C" w:rsidRDefault="00FB2A55" w:rsidP="00FB2A55">
      <w:pPr>
        <w:jc w:val="center"/>
        <w:rPr>
          <w:sz w:val="22"/>
          <w:szCs w:val="22"/>
        </w:rPr>
      </w:pPr>
      <w:r w:rsidRPr="00ED122C">
        <w:rPr>
          <w:rFonts w:ascii="Calibri Light" w:eastAsia="MS Mincho" w:hAnsi="Calibri Light" w:cs="Calibri Light"/>
          <w:noProof/>
          <w:sz w:val="22"/>
          <w:szCs w:val="22"/>
          <w:lang w:val="es-ES_tradnl" w:eastAsia="es-ES"/>
        </w:rPr>
        <w:t>Secretaria de Ayuntamiento</w:t>
      </w:r>
    </w:p>
    <w:sectPr w:rsidR="00FB2A55" w:rsidRPr="00ED122C" w:rsidSect="002866A7">
      <w:headerReference w:type="even" r:id="rId7"/>
      <w:headerReference w:type="default" r:id="rId8"/>
      <w:headerReference w:type="first" r:id="rId9"/>
      <w:pgSz w:w="12242" w:h="19295"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03F" w:rsidRDefault="0041303F" w:rsidP="00883555">
      <w:r>
        <w:separator/>
      </w:r>
    </w:p>
  </w:endnote>
  <w:endnote w:type="continuationSeparator" w:id="0">
    <w:p w:rsidR="0041303F" w:rsidRDefault="0041303F" w:rsidP="0088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03F" w:rsidRDefault="0041303F" w:rsidP="00883555">
      <w:r>
        <w:separator/>
      </w:r>
    </w:p>
  </w:footnote>
  <w:footnote w:type="continuationSeparator" w:id="0">
    <w:p w:rsidR="0041303F" w:rsidRDefault="0041303F" w:rsidP="008835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41303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3" o:spid="_x0000_s2062" type="#_x0000_t75" style="position:absolute;margin-left:0;margin-top:0;width:643.1pt;height:982.5pt;z-index:-251657216;mso-position-horizontal:center;mso-position-horizontal-relative:margin;mso-position-vertical:center;mso-position-vertical-relative:margin" o:allowincell="f">
          <v:imagedata r:id="rId1" o:title="Hoja membretadaOF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41303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4" o:spid="_x0000_s2063" type="#_x0000_t75" style="position:absolute;margin-left:-93.75pt;margin-top:-64.7pt;width:630pt;height:962.4pt;z-index:-251656192;mso-position-horizontal-relative:margin;mso-position-vertical-relative:margin" o:allowincell="f">
          <v:imagedata r:id="rId1" o:title="Hoja membretadaOFI"/>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41303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2" o:spid="_x0000_s2061" type="#_x0000_t75" style="position:absolute;margin-left:0;margin-top:0;width:643.1pt;height:982.5pt;z-index:-251658240;mso-position-horizontal:center;mso-position-horizontal-relative:margin;mso-position-vertical:center;mso-position-vertical-relative:margin" o:allowincell="f">
          <v:imagedata r:id="rId1" o:title="Hoja membretadaOF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55"/>
    <w:rsid w:val="00002217"/>
    <w:rsid w:val="000157EE"/>
    <w:rsid w:val="000212E1"/>
    <w:rsid w:val="0002370A"/>
    <w:rsid w:val="00025F04"/>
    <w:rsid w:val="000442B4"/>
    <w:rsid w:val="00050318"/>
    <w:rsid w:val="00081DC5"/>
    <w:rsid w:val="0009265A"/>
    <w:rsid w:val="000B5DC3"/>
    <w:rsid w:val="000B7C52"/>
    <w:rsid w:val="000C03AE"/>
    <w:rsid w:val="000C7D64"/>
    <w:rsid w:val="000D5BCA"/>
    <w:rsid w:val="000E5D7E"/>
    <w:rsid w:val="001232A7"/>
    <w:rsid w:val="0015153D"/>
    <w:rsid w:val="00180609"/>
    <w:rsid w:val="001B339A"/>
    <w:rsid w:val="001B5336"/>
    <w:rsid w:val="001D1013"/>
    <w:rsid w:val="001F47DD"/>
    <w:rsid w:val="002152C3"/>
    <w:rsid w:val="002441E8"/>
    <w:rsid w:val="002866A7"/>
    <w:rsid w:val="002974F4"/>
    <w:rsid w:val="002C205D"/>
    <w:rsid w:val="002D4AAB"/>
    <w:rsid w:val="002E00A8"/>
    <w:rsid w:val="0032504F"/>
    <w:rsid w:val="0032552F"/>
    <w:rsid w:val="003304DA"/>
    <w:rsid w:val="0034723F"/>
    <w:rsid w:val="00353A28"/>
    <w:rsid w:val="00391DFE"/>
    <w:rsid w:val="003B6B2E"/>
    <w:rsid w:val="003C5621"/>
    <w:rsid w:val="003E5F28"/>
    <w:rsid w:val="003F3F66"/>
    <w:rsid w:val="003F507A"/>
    <w:rsid w:val="0041303F"/>
    <w:rsid w:val="00416EDE"/>
    <w:rsid w:val="00426A36"/>
    <w:rsid w:val="004517BC"/>
    <w:rsid w:val="00451DB1"/>
    <w:rsid w:val="004529CA"/>
    <w:rsid w:val="0046123C"/>
    <w:rsid w:val="00465483"/>
    <w:rsid w:val="0046757B"/>
    <w:rsid w:val="00470B1A"/>
    <w:rsid w:val="00497C38"/>
    <w:rsid w:val="004A201D"/>
    <w:rsid w:val="004B153E"/>
    <w:rsid w:val="004B3180"/>
    <w:rsid w:val="004C5450"/>
    <w:rsid w:val="004C5E76"/>
    <w:rsid w:val="00511C4C"/>
    <w:rsid w:val="005242D8"/>
    <w:rsid w:val="00525B61"/>
    <w:rsid w:val="00542A94"/>
    <w:rsid w:val="00574F0B"/>
    <w:rsid w:val="00580CDD"/>
    <w:rsid w:val="00591655"/>
    <w:rsid w:val="005B3232"/>
    <w:rsid w:val="005B5DF8"/>
    <w:rsid w:val="00620884"/>
    <w:rsid w:val="00622E2D"/>
    <w:rsid w:val="0062729B"/>
    <w:rsid w:val="006361B7"/>
    <w:rsid w:val="006438F3"/>
    <w:rsid w:val="00644233"/>
    <w:rsid w:val="006523B2"/>
    <w:rsid w:val="006812D2"/>
    <w:rsid w:val="00682712"/>
    <w:rsid w:val="006A1AAC"/>
    <w:rsid w:val="006B37C2"/>
    <w:rsid w:val="00720E5E"/>
    <w:rsid w:val="00762F9D"/>
    <w:rsid w:val="00772826"/>
    <w:rsid w:val="0079262F"/>
    <w:rsid w:val="007A190B"/>
    <w:rsid w:val="007A5B5C"/>
    <w:rsid w:val="007C147D"/>
    <w:rsid w:val="007C724F"/>
    <w:rsid w:val="007E5B55"/>
    <w:rsid w:val="007F7A7C"/>
    <w:rsid w:val="00803979"/>
    <w:rsid w:val="00807E8E"/>
    <w:rsid w:val="0082521E"/>
    <w:rsid w:val="00826903"/>
    <w:rsid w:val="008557C7"/>
    <w:rsid w:val="00861D9F"/>
    <w:rsid w:val="00861E69"/>
    <w:rsid w:val="00863602"/>
    <w:rsid w:val="00870975"/>
    <w:rsid w:val="00883555"/>
    <w:rsid w:val="008920FF"/>
    <w:rsid w:val="008A2B5C"/>
    <w:rsid w:val="008A349C"/>
    <w:rsid w:val="008C0D8D"/>
    <w:rsid w:val="008C3168"/>
    <w:rsid w:val="008D5D0A"/>
    <w:rsid w:val="008F0425"/>
    <w:rsid w:val="008F0480"/>
    <w:rsid w:val="008F6449"/>
    <w:rsid w:val="00900CF3"/>
    <w:rsid w:val="00915F5C"/>
    <w:rsid w:val="0093005A"/>
    <w:rsid w:val="00935CBB"/>
    <w:rsid w:val="00942A4A"/>
    <w:rsid w:val="00991E18"/>
    <w:rsid w:val="00994907"/>
    <w:rsid w:val="009A5004"/>
    <w:rsid w:val="00A2714F"/>
    <w:rsid w:val="00A34CB5"/>
    <w:rsid w:val="00A41043"/>
    <w:rsid w:val="00A52190"/>
    <w:rsid w:val="00A63DE2"/>
    <w:rsid w:val="00A91727"/>
    <w:rsid w:val="00AA3842"/>
    <w:rsid w:val="00AB4E7A"/>
    <w:rsid w:val="00AC1ABD"/>
    <w:rsid w:val="00AD5CE3"/>
    <w:rsid w:val="00AE0D51"/>
    <w:rsid w:val="00AF4ECB"/>
    <w:rsid w:val="00B0638B"/>
    <w:rsid w:val="00B113D6"/>
    <w:rsid w:val="00B37FDB"/>
    <w:rsid w:val="00BC106F"/>
    <w:rsid w:val="00BE45C3"/>
    <w:rsid w:val="00BF62C1"/>
    <w:rsid w:val="00C36247"/>
    <w:rsid w:val="00C378E4"/>
    <w:rsid w:val="00C96BFF"/>
    <w:rsid w:val="00CA5C6F"/>
    <w:rsid w:val="00CB45E9"/>
    <w:rsid w:val="00CD61B8"/>
    <w:rsid w:val="00CF5055"/>
    <w:rsid w:val="00D122B2"/>
    <w:rsid w:val="00D12DB3"/>
    <w:rsid w:val="00D20C28"/>
    <w:rsid w:val="00D6152B"/>
    <w:rsid w:val="00D858E2"/>
    <w:rsid w:val="00D93640"/>
    <w:rsid w:val="00DB4354"/>
    <w:rsid w:val="00DB4747"/>
    <w:rsid w:val="00DD08E6"/>
    <w:rsid w:val="00DE4113"/>
    <w:rsid w:val="00DE5BDE"/>
    <w:rsid w:val="00DF1B0D"/>
    <w:rsid w:val="00E13358"/>
    <w:rsid w:val="00E463D7"/>
    <w:rsid w:val="00E83EA0"/>
    <w:rsid w:val="00EA35BD"/>
    <w:rsid w:val="00EB6CDC"/>
    <w:rsid w:val="00EC3C63"/>
    <w:rsid w:val="00EC7B6E"/>
    <w:rsid w:val="00ED1163"/>
    <w:rsid w:val="00ED122C"/>
    <w:rsid w:val="00F0428C"/>
    <w:rsid w:val="00F04F05"/>
    <w:rsid w:val="00F06B4E"/>
    <w:rsid w:val="00F20730"/>
    <w:rsid w:val="00F357AD"/>
    <w:rsid w:val="00F561C7"/>
    <w:rsid w:val="00FB2A55"/>
    <w:rsid w:val="00FC3181"/>
    <w:rsid w:val="00FD35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4910E41"/>
  <w15:chartTrackingRefBased/>
  <w15:docId w15:val="{CF50246F-766E-4642-9075-B0671A67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A55"/>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555"/>
    <w:pPr>
      <w:tabs>
        <w:tab w:val="center" w:pos="4419"/>
        <w:tab w:val="right" w:pos="8838"/>
      </w:tabs>
    </w:pPr>
  </w:style>
  <w:style w:type="character" w:customStyle="1" w:styleId="EncabezadoCar">
    <w:name w:val="Encabezado Car"/>
    <w:basedOn w:val="Fuentedeprrafopredeter"/>
    <w:link w:val="Encabezado"/>
    <w:uiPriority w:val="99"/>
    <w:rsid w:val="00883555"/>
  </w:style>
  <w:style w:type="paragraph" w:styleId="Piedepgina">
    <w:name w:val="footer"/>
    <w:basedOn w:val="Normal"/>
    <w:link w:val="PiedepginaCar"/>
    <w:uiPriority w:val="99"/>
    <w:unhideWhenUsed/>
    <w:rsid w:val="00883555"/>
    <w:pPr>
      <w:tabs>
        <w:tab w:val="center" w:pos="4419"/>
        <w:tab w:val="right" w:pos="8838"/>
      </w:tabs>
    </w:pPr>
  </w:style>
  <w:style w:type="character" w:customStyle="1" w:styleId="PiedepginaCar">
    <w:name w:val="Pie de página Car"/>
    <w:basedOn w:val="Fuentedeprrafopredeter"/>
    <w:link w:val="Piedepgina"/>
    <w:uiPriority w:val="99"/>
    <w:rsid w:val="00883555"/>
  </w:style>
  <w:style w:type="paragraph" w:styleId="Prrafodelista">
    <w:name w:val="List Paragraph"/>
    <w:basedOn w:val="Normal"/>
    <w:uiPriority w:val="34"/>
    <w:qFormat/>
    <w:rsid w:val="00FB2A55"/>
    <w:pPr>
      <w:ind w:left="720"/>
      <w:contextualSpacing/>
    </w:pPr>
  </w:style>
  <w:style w:type="paragraph" w:styleId="Textodeglobo">
    <w:name w:val="Balloon Text"/>
    <w:basedOn w:val="Normal"/>
    <w:link w:val="TextodegloboCar"/>
    <w:uiPriority w:val="99"/>
    <w:semiHidden/>
    <w:unhideWhenUsed/>
    <w:rsid w:val="007C1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147D"/>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1453</TotalTime>
  <Pages>1</Pages>
  <Words>685</Words>
  <Characters>3771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Amador Aguilar</dc:creator>
  <cp:keywords/>
  <dc:description/>
  <cp:lastModifiedBy>Héctor Javier Vázquez Rodríguez</cp:lastModifiedBy>
  <cp:revision>154</cp:revision>
  <cp:lastPrinted>2025-02-19T20:56:00Z</cp:lastPrinted>
  <dcterms:created xsi:type="dcterms:W3CDTF">2024-10-17T20:57:00Z</dcterms:created>
  <dcterms:modified xsi:type="dcterms:W3CDTF">2025-02-19T20:59:00Z</dcterms:modified>
</cp:coreProperties>
</file>